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FF35" w14:textId="77777777" w:rsidR="00475AF4" w:rsidRPr="003F593D" w:rsidRDefault="00475AF4" w:rsidP="003F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593D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3F0E64CD" w14:textId="77777777" w:rsidR="00475AF4" w:rsidRPr="00F92812" w:rsidRDefault="00475AF4" w:rsidP="003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РЛОВСКАЯ ОБЛАСТЬ </w:t>
      </w:r>
    </w:p>
    <w:p w14:paraId="263DF06E" w14:textId="77777777" w:rsidR="00475AF4" w:rsidRPr="00F92812" w:rsidRDefault="00475AF4" w:rsidP="003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313D6B47" w14:textId="0FE1299F" w:rsidR="00475AF4" w:rsidRPr="00F92812" w:rsidRDefault="00762080" w:rsidP="003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</w:t>
      </w:r>
      <w:r w:rsidR="00475AF4"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</w:t>
      </w:r>
      <w:r w:rsidR="0082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F4"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1C4948EE" w14:textId="77777777" w:rsidR="00475AF4" w:rsidRPr="00F92812" w:rsidRDefault="00475AF4" w:rsidP="003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8689" w14:textId="77777777" w:rsidR="00475AF4" w:rsidRPr="00F92812" w:rsidRDefault="00475AF4" w:rsidP="003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15918D3" w14:textId="535402D1" w:rsidR="00475AF4" w:rsidRPr="00EB044D" w:rsidRDefault="00475AF4" w:rsidP="003F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1A3570" w14:textId="54B0A159" w:rsidR="00475AF4" w:rsidRPr="00EB044D" w:rsidRDefault="00762080" w:rsidP="003F59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«25</w:t>
      </w:r>
      <w:r w:rsidR="00F928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августа 2025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20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F612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8200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40-2</w:t>
      </w:r>
      <w:r w:rsidR="00475A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сс</w:t>
      </w:r>
    </w:p>
    <w:p w14:paraId="0280DAEA" w14:textId="76DE9055" w:rsidR="00475AF4" w:rsidRPr="00EB044D" w:rsidRDefault="003F593D" w:rsidP="003F593D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62080">
        <w:rPr>
          <w:rFonts w:ascii="Times New Roman" w:eastAsia="Times New Roman" w:hAnsi="Times New Roman" w:cs="Times New Roman"/>
          <w:sz w:val="28"/>
          <w:szCs w:val="20"/>
          <w:lang w:eastAsia="ru-RU"/>
        </w:rPr>
        <w:t>. Шоссе</w:t>
      </w:r>
    </w:p>
    <w:p w14:paraId="245AF297" w14:textId="77777777" w:rsidR="00475AF4" w:rsidRPr="00F76311" w:rsidRDefault="00475AF4" w:rsidP="003F593D">
      <w:pPr>
        <w:pStyle w:val="a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7034EB" w14:textId="23E85D17" w:rsidR="00475AF4" w:rsidRDefault="00475AF4" w:rsidP="003F593D">
      <w:pPr>
        <w:pStyle w:val="Style5"/>
        <w:spacing w:line="240" w:lineRule="auto"/>
        <w:ind w:firstLine="567"/>
        <w:contextualSpacing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 xml:space="preserve">О внесении изменений в Решение </w:t>
      </w:r>
      <w:r w:rsidR="00762080">
        <w:rPr>
          <w:rFonts w:eastAsiaTheme="minorEastAsia"/>
          <w:bCs/>
          <w:sz w:val="28"/>
          <w:szCs w:val="28"/>
        </w:rPr>
        <w:t>Гостомль</w:t>
      </w:r>
      <w:r w:rsidRPr="00EB044D">
        <w:rPr>
          <w:rFonts w:eastAsiaTheme="minorEastAsia"/>
          <w:bCs/>
          <w:sz w:val="28"/>
          <w:szCs w:val="28"/>
        </w:rPr>
        <w:t>ского</w:t>
      </w:r>
      <w:r w:rsidR="003F593D">
        <w:rPr>
          <w:rFonts w:eastAsiaTheme="minorEastAsia"/>
          <w:bCs/>
          <w:sz w:val="28"/>
          <w:szCs w:val="28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 xml:space="preserve">сельского Совета народных депутатов от </w:t>
      </w:r>
      <w:r w:rsidR="00762080">
        <w:rPr>
          <w:rFonts w:eastAsiaTheme="minorEastAsia"/>
          <w:bCs/>
          <w:sz w:val="28"/>
          <w:szCs w:val="28"/>
        </w:rPr>
        <w:t>22</w:t>
      </w:r>
      <w:r>
        <w:rPr>
          <w:rFonts w:eastAsiaTheme="minorEastAsia"/>
          <w:bCs/>
          <w:sz w:val="28"/>
          <w:szCs w:val="28"/>
        </w:rPr>
        <w:t>.06.2021</w:t>
      </w:r>
      <w:r w:rsidRPr="00EB044D">
        <w:rPr>
          <w:rFonts w:eastAsiaTheme="minorEastAsia"/>
          <w:bCs/>
          <w:sz w:val="28"/>
          <w:szCs w:val="28"/>
        </w:rPr>
        <w:t xml:space="preserve"> г. № </w:t>
      </w:r>
      <w:r w:rsidR="00762080">
        <w:rPr>
          <w:rFonts w:eastAsiaTheme="minorEastAsia"/>
          <w:bCs/>
          <w:sz w:val="28"/>
          <w:szCs w:val="28"/>
        </w:rPr>
        <w:t>57-5</w:t>
      </w:r>
      <w:r>
        <w:rPr>
          <w:rFonts w:eastAsiaTheme="minorEastAsia"/>
          <w:bCs/>
          <w:sz w:val="28"/>
          <w:szCs w:val="28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>сс «</w:t>
      </w:r>
      <w:r w:rsidRPr="00475AF4">
        <w:rPr>
          <w:rFonts w:eastAsiaTheme="minorEastAsia"/>
          <w:bCs/>
          <w:sz w:val="28"/>
          <w:szCs w:val="28"/>
        </w:rPr>
        <w:t>Об утверждении Положения об отдельных правоотношениях, связанных с приватизацией муниципального имущества муницип</w:t>
      </w:r>
      <w:r w:rsidR="00762080">
        <w:rPr>
          <w:rFonts w:eastAsiaTheme="minorEastAsia"/>
          <w:bCs/>
          <w:sz w:val="28"/>
          <w:szCs w:val="28"/>
        </w:rPr>
        <w:t xml:space="preserve">ального образования </w:t>
      </w:r>
      <w:proofErr w:type="spellStart"/>
      <w:r w:rsidR="00762080">
        <w:rPr>
          <w:rFonts w:eastAsiaTheme="minorEastAsia"/>
          <w:bCs/>
          <w:sz w:val="28"/>
          <w:szCs w:val="28"/>
        </w:rPr>
        <w:t>Гостомль</w:t>
      </w:r>
      <w:r w:rsidRPr="00475AF4">
        <w:rPr>
          <w:rFonts w:eastAsiaTheme="minorEastAsia"/>
          <w:bCs/>
          <w:sz w:val="28"/>
          <w:szCs w:val="28"/>
        </w:rPr>
        <w:t>ское</w:t>
      </w:r>
      <w:proofErr w:type="spellEnd"/>
      <w:r w:rsidRPr="00475AF4">
        <w:rPr>
          <w:rFonts w:eastAsiaTheme="minorEastAsia"/>
          <w:bCs/>
          <w:sz w:val="28"/>
          <w:szCs w:val="28"/>
        </w:rPr>
        <w:t xml:space="preserve"> сельское поселение Кромского района</w:t>
      </w:r>
      <w:r>
        <w:rPr>
          <w:rFonts w:eastAsiaTheme="minorEastAsia"/>
          <w:bCs/>
          <w:sz w:val="28"/>
          <w:szCs w:val="28"/>
        </w:rPr>
        <w:t xml:space="preserve"> </w:t>
      </w:r>
      <w:r w:rsidRPr="00475AF4">
        <w:rPr>
          <w:rFonts w:eastAsiaTheme="minorEastAsia"/>
          <w:bCs/>
          <w:sz w:val="28"/>
          <w:szCs w:val="28"/>
        </w:rPr>
        <w:t>Орловской области</w:t>
      </w:r>
      <w:r w:rsidRPr="00EB044D">
        <w:rPr>
          <w:rFonts w:eastAsiaTheme="minorEastAsia"/>
          <w:bCs/>
          <w:sz w:val="28"/>
          <w:szCs w:val="28"/>
        </w:rPr>
        <w:t>»</w:t>
      </w:r>
    </w:p>
    <w:p w14:paraId="6CAB19C6" w14:textId="77777777" w:rsidR="00475AF4" w:rsidRPr="004A6C59" w:rsidRDefault="00475AF4" w:rsidP="003F593D">
      <w:pPr>
        <w:pStyle w:val="Style5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14:paraId="7B08AB40" w14:textId="77777777" w:rsidR="00475AF4" w:rsidRDefault="00475AF4" w:rsidP="003F593D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</w:t>
      </w:r>
      <w:r w:rsidRPr="00475AF4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475AF4">
        <w:rPr>
          <w:sz w:val="28"/>
          <w:szCs w:val="28"/>
          <w:shd w:val="clear" w:color="auto" w:fill="FFFFFF"/>
        </w:rPr>
        <w:t xml:space="preserve"> от 06.04.2024 </w:t>
      </w:r>
      <w:r>
        <w:rPr>
          <w:sz w:val="28"/>
          <w:szCs w:val="28"/>
          <w:shd w:val="clear" w:color="auto" w:fill="FFFFFF"/>
        </w:rPr>
        <w:t>№</w:t>
      </w:r>
      <w:r w:rsidRPr="00475AF4">
        <w:rPr>
          <w:sz w:val="28"/>
          <w:szCs w:val="28"/>
          <w:shd w:val="clear" w:color="auto" w:fill="FFFFFF"/>
        </w:rPr>
        <w:t xml:space="preserve"> 76-ФЗ </w:t>
      </w:r>
      <w:r>
        <w:rPr>
          <w:sz w:val="28"/>
          <w:szCs w:val="28"/>
          <w:shd w:val="clear" w:color="auto" w:fill="FFFFFF"/>
        </w:rPr>
        <w:t>«</w:t>
      </w:r>
      <w:r w:rsidRPr="00475AF4">
        <w:rPr>
          <w:sz w:val="28"/>
          <w:szCs w:val="28"/>
          <w:shd w:val="clear" w:color="auto" w:fill="FFFFFF"/>
        </w:rPr>
        <w:t>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33169C">
        <w:rPr>
          <w:sz w:val="28"/>
          <w:szCs w:val="28"/>
          <w:shd w:val="clear" w:color="auto" w:fill="FFFFFF"/>
        </w:rPr>
        <w:t xml:space="preserve">, </w:t>
      </w:r>
      <w:r w:rsidRPr="00475AF4">
        <w:rPr>
          <w:sz w:val="28"/>
          <w:szCs w:val="28"/>
          <w:shd w:val="clear" w:color="auto" w:fill="FFFFFF"/>
        </w:rPr>
        <w:t>У</w:t>
      </w:r>
      <w:r w:rsidR="00762080">
        <w:rPr>
          <w:sz w:val="28"/>
          <w:szCs w:val="28"/>
          <w:shd w:val="clear" w:color="auto" w:fill="FFFFFF"/>
        </w:rPr>
        <w:t>ставом Гостомль</w:t>
      </w:r>
      <w:r w:rsidRPr="00475AF4">
        <w:rPr>
          <w:sz w:val="28"/>
          <w:szCs w:val="28"/>
          <w:shd w:val="clear" w:color="auto" w:fill="FFFFFF"/>
        </w:rPr>
        <w:t>ского сельского поселения Кромского района</w:t>
      </w:r>
      <w:r w:rsidR="00762080">
        <w:rPr>
          <w:sz w:val="28"/>
          <w:szCs w:val="28"/>
          <w:shd w:val="clear" w:color="auto" w:fill="FFFFFF"/>
        </w:rPr>
        <w:t xml:space="preserve"> Орловской области, Гостомль</w:t>
      </w:r>
      <w:r w:rsidRPr="00475AF4">
        <w:rPr>
          <w:sz w:val="28"/>
          <w:szCs w:val="28"/>
          <w:shd w:val="clear" w:color="auto" w:fill="FFFFFF"/>
        </w:rPr>
        <w:t>ский сельский Совет народных депутатов р е ш и л:</w:t>
      </w:r>
    </w:p>
    <w:p w14:paraId="169EACDD" w14:textId="445B2939" w:rsidR="00475AF4" w:rsidRPr="0033169C" w:rsidRDefault="00475AF4" w:rsidP="003F593D">
      <w:pPr>
        <w:pStyle w:val="Style3"/>
        <w:spacing w:line="240" w:lineRule="auto"/>
        <w:ind w:firstLine="567"/>
        <w:contextualSpacing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 xml:space="preserve">1. Внести </w:t>
      </w:r>
      <w:r w:rsidR="00762080">
        <w:rPr>
          <w:rStyle w:val="FontStyle11"/>
          <w:rFonts w:eastAsiaTheme="minorEastAsia"/>
          <w:sz w:val="28"/>
          <w:szCs w:val="28"/>
        </w:rPr>
        <w:t>в Решение Гостомль</w:t>
      </w:r>
      <w:r w:rsidRPr="00475AF4">
        <w:rPr>
          <w:rStyle w:val="FontStyle11"/>
          <w:rFonts w:eastAsiaTheme="minorEastAsia"/>
          <w:sz w:val="28"/>
          <w:szCs w:val="28"/>
        </w:rPr>
        <w:t>ского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>сельского</w:t>
      </w:r>
      <w:r w:rsidR="00762080">
        <w:rPr>
          <w:rStyle w:val="FontStyle11"/>
          <w:rFonts w:eastAsiaTheme="minorEastAsia"/>
          <w:sz w:val="28"/>
          <w:szCs w:val="28"/>
        </w:rPr>
        <w:t xml:space="preserve"> Совета народных депутатов от 22.06.2021 г. № 57-5</w:t>
      </w:r>
      <w:r w:rsidRPr="00475AF4">
        <w:rPr>
          <w:rStyle w:val="FontStyle11"/>
          <w:rFonts w:eastAsiaTheme="minorEastAsia"/>
          <w:sz w:val="28"/>
          <w:szCs w:val="28"/>
        </w:rPr>
        <w:t xml:space="preserve"> сс «Об утверждении Положения об отдельных правоотношениях, связанных</w:t>
      </w:r>
      <w:r w:rsidR="0082002B"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>с приватизацией муниципального имущества муницип</w:t>
      </w:r>
      <w:r w:rsidR="00762080">
        <w:rPr>
          <w:rStyle w:val="FontStyle11"/>
          <w:rFonts w:eastAsiaTheme="minorEastAsia"/>
          <w:sz w:val="28"/>
          <w:szCs w:val="28"/>
        </w:rPr>
        <w:t xml:space="preserve">ального образования </w:t>
      </w:r>
      <w:proofErr w:type="spellStart"/>
      <w:r w:rsidR="00762080">
        <w:rPr>
          <w:rStyle w:val="FontStyle11"/>
          <w:rFonts w:eastAsiaTheme="minorEastAsia"/>
          <w:sz w:val="28"/>
          <w:szCs w:val="28"/>
        </w:rPr>
        <w:t>Гостомль</w:t>
      </w:r>
      <w:r w:rsidRPr="00475AF4">
        <w:rPr>
          <w:rStyle w:val="FontStyle11"/>
          <w:rFonts w:eastAsiaTheme="minorEastAsia"/>
          <w:sz w:val="28"/>
          <w:szCs w:val="28"/>
        </w:rPr>
        <w:t>ское</w:t>
      </w:r>
      <w:proofErr w:type="spellEnd"/>
      <w:r w:rsidRPr="00475AF4">
        <w:rPr>
          <w:rStyle w:val="FontStyle11"/>
          <w:rFonts w:eastAsiaTheme="minorEastAsia"/>
          <w:sz w:val="28"/>
          <w:szCs w:val="28"/>
        </w:rPr>
        <w:t xml:space="preserve"> сельское</w:t>
      </w:r>
      <w:r w:rsidR="0082002B"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 xml:space="preserve">поселение Кромского района Орловской области» </w:t>
      </w:r>
      <w:r w:rsidRPr="0033169C">
        <w:rPr>
          <w:rStyle w:val="FontStyle11"/>
          <w:rFonts w:eastAsiaTheme="minorEastAsia"/>
          <w:sz w:val="28"/>
          <w:szCs w:val="28"/>
        </w:rPr>
        <w:t>(далее - Положение) следующие изменения:</w:t>
      </w:r>
    </w:p>
    <w:p w14:paraId="605A6271" w14:textId="77777777" w:rsidR="00475AF4" w:rsidRPr="0033169C" w:rsidRDefault="00475AF4" w:rsidP="003F59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316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6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0775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Pr="00475A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33169C">
        <w:rPr>
          <w:rFonts w:ascii="Times New Roman" w:hAnsi="Times New Roman" w:cs="Times New Roman"/>
          <w:sz w:val="28"/>
          <w:szCs w:val="28"/>
        </w:rPr>
        <w:t>»;</w:t>
      </w:r>
    </w:p>
    <w:p w14:paraId="067F5FD2" w14:textId="77777777" w:rsidR="00475AF4" w:rsidRPr="0033169C" w:rsidRDefault="00475AF4" w:rsidP="003F59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«без объявления цены» заменить словами «по минимально допустимой цене»;</w:t>
      </w:r>
    </w:p>
    <w:p w14:paraId="5F8BBBCD" w14:textId="77777777" w:rsidR="00475AF4" w:rsidRDefault="00B07752" w:rsidP="003F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AF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сетевом издании «Официальный сайт администрации Кромского района Орловской области» (https:adm-krom.ru). </w:t>
      </w:r>
    </w:p>
    <w:p w14:paraId="0EB09060" w14:textId="77777777" w:rsidR="00475AF4" w:rsidRDefault="00475AF4" w:rsidP="003F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71BE" w14:textId="77777777" w:rsidR="00475AF4" w:rsidRDefault="00475AF4" w:rsidP="003F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2C230" w14:textId="77777777" w:rsidR="0082002B" w:rsidRDefault="0082002B" w:rsidP="0082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13AEB" w14:textId="08513078" w:rsidR="00BA4199" w:rsidRDefault="00475AF4" w:rsidP="0082002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82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62080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762080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BE"/>
    <w:rsid w:val="00350E74"/>
    <w:rsid w:val="003F593D"/>
    <w:rsid w:val="00475AF4"/>
    <w:rsid w:val="00762080"/>
    <w:rsid w:val="0082002B"/>
    <w:rsid w:val="009372BA"/>
    <w:rsid w:val="00996BBE"/>
    <w:rsid w:val="00B07752"/>
    <w:rsid w:val="00BA4199"/>
    <w:rsid w:val="00F61229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3E82"/>
  <w15:docId w15:val="{2F5DB732-508B-409B-8901-2BC4D382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5AF4"/>
    <w:rPr>
      <w:i/>
      <w:iCs/>
    </w:rPr>
  </w:style>
  <w:style w:type="paragraph" w:customStyle="1" w:styleId="Style3">
    <w:name w:val="Style3"/>
    <w:basedOn w:val="a"/>
    <w:uiPriority w:val="99"/>
    <w:rsid w:val="00475AF4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A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75AF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75AF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7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12</cp:revision>
  <cp:lastPrinted>2025-08-25T06:33:00Z</cp:lastPrinted>
  <dcterms:created xsi:type="dcterms:W3CDTF">2025-07-07T07:06:00Z</dcterms:created>
  <dcterms:modified xsi:type="dcterms:W3CDTF">2025-08-25T19:39:00Z</dcterms:modified>
</cp:coreProperties>
</file>